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DA6" w:rsidRPr="0080469D" w:rsidRDefault="00065DA6" w:rsidP="00065DA6">
      <w:pPr>
        <w:spacing w:line="360" w:lineRule="auto"/>
        <w:rPr>
          <w:rFonts w:ascii="Arial" w:hAnsi="Arial" w:cs="Arial"/>
          <w:color w:val="009EE0"/>
          <w:sz w:val="32"/>
          <w:szCs w:val="32"/>
        </w:rPr>
      </w:pPr>
      <w:bookmarkStart w:id="0" w:name="_GoBack"/>
      <w:bookmarkEnd w:id="0"/>
      <w:r w:rsidRPr="0080469D">
        <w:rPr>
          <w:rFonts w:ascii="Arial" w:hAnsi="Arial" w:cs="Arial"/>
          <w:color w:val="009EE0"/>
          <w:sz w:val="32"/>
          <w:szCs w:val="32"/>
        </w:rPr>
        <w:t>Verarbeitungsverzeichnis</w:t>
      </w:r>
    </w:p>
    <w:tbl>
      <w:tblPr>
        <w:tblStyle w:val="Tabellenraster"/>
        <w:tblW w:w="9634" w:type="dxa"/>
        <w:tblInd w:w="0" w:type="dxa"/>
        <w:tblLook w:val="04A0" w:firstRow="1" w:lastRow="0" w:firstColumn="1" w:lastColumn="0" w:noHBand="0" w:noVBand="1"/>
      </w:tblPr>
      <w:tblGrid>
        <w:gridCol w:w="4530"/>
        <w:gridCol w:w="5104"/>
      </w:tblGrid>
      <w:tr w:rsidR="00065DA6" w:rsidRPr="0080469D" w:rsidTr="00065D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 xml:space="preserve">Datum der Verzeichniserstellung: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 xml:space="preserve">Datum der letzten Änderung: </w:t>
            </w:r>
          </w:p>
        </w:tc>
      </w:tr>
      <w:tr w:rsidR="00065DA6" w:rsidRPr="0080469D" w:rsidTr="00065DA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Verantwortlicher</w:t>
            </w:r>
          </w:p>
        </w:tc>
      </w:tr>
      <w:tr w:rsidR="00065DA6" w:rsidRPr="0080469D" w:rsidTr="00065D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69D">
              <w:rPr>
                <w:rFonts w:ascii="Arial" w:hAnsi="Arial" w:cs="Arial"/>
                <w:sz w:val="20"/>
                <w:szCs w:val="20"/>
              </w:rPr>
              <w:t>Max Mustermann</w:t>
            </w:r>
          </w:p>
        </w:tc>
      </w:tr>
      <w:tr w:rsidR="00065DA6" w:rsidRPr="0080469D" w:rsidTr="00065D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Ansprechpartner für den Datenschutz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69D">
              <w:rPr>
                <w:rFonts w:ascii="Arial" w:hAnsi="Arial" w:cs="Arial"/>
                <w:sz w:val="20"/>
                <w:szCs w:val="20"/>
              </w:rPr>
              <w:t>Max Mustermann</w:t>
            </w:r>
          </w:p>
        </w:tc>
      </w:tr>
      <w:tr w:rsidR="00065DA6" w:rsidRPr="0080469D" w:rsidTr="00065D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Straße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69D">
              <w:rPr>
                <w:rFonts w:ascii="Arial" w:hAnsi="Arial" w:cs="Arial"/>
                <w:sz w:val="20"/>
                <w:szCs w:val="20"/>
              </w:rPr>
              <w:t>Unter den Linden 1</w:t>
            </w:r>
          </w:p>
        </w:tc>
      </w:tr>
      <w:tr w:rsidR="00065DA6" w:rsidRPr="0080469D" w:rsidTr="00065D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Postleitzahl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69D">
              <w:rPr>
                <w:rFonts w:ascii="Arial" w:hAnsi="Arial" w:cs="Arial"/>
                <w:sz w:val="20"/>
                <w:szCs w:val="20"/>
              </w:rPr>
              <w:t>10117</w:t>
            </w:r>
          </w:p>
        </w:tc>
      </w:tr>
      <w:tr w:rsidR="00065DA6" w:rsidRPr="0080469D" w:rsidTr="00065D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69D">
              <w:rPr>
                <w:rFonts w:ascii="Arial" w:hAnsi="Arial" w:cs="Arial"/>
                <w:sz w:val="20"/>
                <w:szCs w:val="20"/>
              </w:rPr>
              <w:t>Berlin</w:t>
            </w:r>
          </w:p>
        </w:tc>
      </w:tr>
      <w:tr w:rsidR="00065DA6" w:rsidRPr="0080469D" w:rsidTr="00065D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69D">
              <w:rPr>
                <w:rFonts w:ascii="Arial" w:hAnsi="Arial" w:cs="Arial"/>
                <w:sz w:val="20"/>
                <w:szCs w:val="20"/>
              </w:rPr>
              <w:t>030 222 22 222</w:t>
            </w:r>
          </w:p>
        </w:tc>
      </w:tr>
      <w:tr w:rsidR="00065DA6" w:rsidRPr="0080469D" w:rsidTr="00065D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E-Mail-Adresse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69D">
              <w:rPr>
                <w:rFonts w:ascii="Arial" w:hAnsi="Arial" w:cs="Arial"/>
                <w:sz w:val="20"/>
                <w:szCs w:val="20"/>
              </w:rPr>
              <w:t>mustermann@gmx.de</w:t>
            </w:r>
          </w:p>
        </w:tc>
      </w:tr>
      <w:tr w:rsidR="00065DA6" w:rsidRPr="0080469D" w:rsidTr="00065D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Internet-Adresse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69D"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  <w:tr w:rsidR="00065DA6" w:rsidRPr="0080469D" w:rsidTr="00065DA6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Bezeichnung der Verarbeitungstätigkeit</w:t>
            </w:r>
          </w:p>
        </w:tc>
      </w:tr>
      <w:tr w:rsidR="00065DA6" w:rsidRPr="0080469D" w:rsidTr="00065D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Bezeichnung der Verarbeitungstätigkeit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69D">
              <w:rPr>
                <w:rFonts w:ascii="Arial" w:hAnsi="Arial" w:cs="Arial"/>
                <w:sz w:val="20"/>
                <w:szCs w:val="20"/>
              </w:rPr>
              <w:t>Mietverwaltung</w:t>
            </w:r>
          </w:p>
        </w:tc>
      </w:tr>
      <w:tr w:rsidR="00065DA6" w:rsidRPr="0080469D" w:rsidTr="00065D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Zwecke der Verarbeitung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69D">
              <w:rPr>
                <w:rFonts w:ascii="Arial" w:hAnsi="Arial" w:cs="Arial"/>
                <w:sz w:val="20"/>
                <w:szCs w:val="20"/>
              </w:rPr>
              <w:t xml:space="preserve">Begründung und Durchführung der Mietverhältnisse; Erfüllung vertraglicher und gesetzlicher Pflichten sowie der Rechte gegenüber Mietern und Vertragspartnern </w:t>
            </w:r>
          </w:p>
        </w:tc>
      </w:tr>
      <w:tr w:rsidR="00065DA6" w:rsidRPr="0080469D" w:rsidTr="00065D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Beschreibung der Kategorien betroffener Personen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 w:rsidP="007E5BC4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Beschäftigte (bei einer Hausverwaltung)</w:t>
            </w:r>
          </w:p>
          <w:p w:rsidR="00065DA6" w:rsidRPr="0080469D" w:rsidRDefault="00065DA6" w:rsidP="007E5BC4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Interessenten</w:t>
            </w:r>
          </w:p>
          <w:p w:rsidR="00065DA6" w:rsidRPr="0080469D" w:rsidRDefault="00065DA6" w:rsidP="007E5BC4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Lieferanten</w:t>
            </w:r>
          </w:p>
          <w:p w:rsidR="00065DA6" w:rsidRPr="0080469D" w:rsidRDefault="00065DA6" w:rsidP="007E5BC4">
            <w:pPr>
              <w:pStyle w:val="Listenabsatz"/>
              <w:numPr>
                <w:ilvl w:val="0"/>
                <w:numId w:val="1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Sonstige: Mieter</w:t>
            </w:r>
          </w:p>
        </w:tc>
      </w:tr>
      <w:tr w:rsidR="00065DA6" w:rsidRPr="0080469D" w:rsidTr="00065D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Beschreibung der Datenkategorien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 w:rsidP="007E5BC4">
            <w:pPr>
              <w:pStyle w:val="Listenabsatz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Personendaten</w:t>
            </w:r>
          </w:p>
          <w:p w:rsidR="00065DA6" w:rsidRPr="0080469D" w:rsidRDefault="00065DA6" w:rsidP="007E5BC4">
            <w:pPr>
              <w:pStyle w:val="Listenabsatz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Adressdaten</w:t>
            </w:r>
          </w:p>
          <w:p w:rsidR="00065DA6" w:rsidRPr="0080469D" w:rsidRDefault="00065DA6" w:rsidP="007E5BC4">
            <w:pPr>
              <w:pStyle w:val="Listenabsatz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Geburtsdaten</w:t>
            </w:r>
          </w:p>
          <w:p w:rsidR="00065DA6" w:rsidRPr="0080469D" w:rsidRDefault="00065DA6" w:rsidP="007E5BC4">
            <w:pPr>
              <w:pStyle w:val="Listenabsatz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Bankverbindungsdaten</w:t>
            </w:r>
          </w:p>
          <w:p w:rsidR="00065DA6" w:rsidRPr="0080469D" w:rsidRDefault="00065DA6" w:rsidP="007E5BC4">
            <w:pPr>
              <w:pStyle w:val="Listenabsatz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Daten über den Verbrauch von Wasser und Heizung</w:t>
            </w:r>
          </w:p>
          <w:p w:rsidR="00065DA6" w:rsidRPr="0080469D" w:rsidRDefault="00065D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69D">
              <w:rPr>
                <w:rFonts w:ascii="Arial" w:hAnsi="Arial" w:cs="Arial"/>
                <w:sz w:val="20"/>
                <w:szCs w:val="20"/>
              </w:rPr>
              <w:t>Besondere Arten personenbezogener Daten</w:t>
            </w:r>
          </w:p>
          <w:p w:rsidR="00065DA6" w:rsidRPr="0080469D" w:rsidRDefault="00065DA6" w:rsidP="007E5BC4">
            <w:pPr>
              <w:pStyle w:val="Listenabsatz"/>
              <w:numPr>
                <w:ilvl w:val="0"/>
                <w:numId w:val="3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Religionszugehörigkeit</w:t>
            </w:r>
          </w:p>
          <w:p w:rsidR="00065DA6" w:rsidRPr="0080469D" w:rsidRDefault="00065DA6" w:rsidP="007E5BC4">
            <w:pPr>
              <w:pStyle w:val="Listenabsatz"/>
              <w:numPr>
                <w:ilvl w:val="0"/>
                <w:numId w:val="3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Herkunftsland</w:t>
            </w:r>
          </w:p>
        </w:tc>
      </w:tr>
      <w:tr w:rsidR="00065DA6" w:rsidRPr="0080469D" w:rsidTr="00065DA6">
        <w:trPr>
          <w:trHeight w:val="174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Kategorien von Empfängern, denen gegenüber die personenbezogenen Daten offengelegt wurden oder werden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6" w:rsidRPr="0080469D" w:rsidRDefault="00065DA6" w:rsidP="007E5BC4">
            <w:pPr>
              <w:pStyle w:val="Listenabsatz"/>
              <w:numPr>
                <w:ilvl w:val="0"/>
                <w:numId w:val="4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Intern: Verantwortlicher (ggf. Mitarbeiter)</w:t>
            </w:r>
          </w:p>
          <w:p w:rsidR="00065DA6" w:rsidRPr="0080469D" w:rsidRDefault="00065DA6">
            <w:pPr>
              <w:pStyle w:val="Listenabsatz"/>
              <w:spacing w:line="360" w:lineRule="auto"/>
              <w:ind w:left="108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65DA6" w:rsidRPr="0080469D" w:rsidTr="00065DA6">
        <w:trPr>
          <w:trHeight w:val="17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DA6" w:rsidRPr="0080469D" w:rsidRDefault="00065DA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 w:rsidP="007E5BC4">
            <w:pPr>
              <w:pStyle w:val="Listenabsatz"/>
              <w:numPr>
                <w:ilvl w:val="0"/>
                <w:numId w:val="4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Extern </w:t>
            </w:r>
          </w:p>
          <w:p w:rsidR="00065DA6" w:rsidRPr="0080469D" w:rsidRDefault="00065DA6" w:rsidP="007E5BC4">
            <w:pPr>
              <w:pStyle w:val="Listenabsatz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Ablese- und Abrechnungsunternehmen</w:t>
            </w:r>
          </w:p>
          <w:p w:rsidR="00065DA6" w:rsidRPr="0080469D" w:rsidRDefault="00065DA6" w:rsidP="007E5BC4">
            <w:pPr>
              <w:pStyle w:val="Listenabsatz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Steuerberater </w:t>
            </w:r>
          </w:p>
          <w:p w:rsidR="00065DA6" w:rsidRPr="0080469D" w:rsidRDefault="00065DA6" w:rsidP="007E5BC4">
            <w:pPr>
              <w:pStyle w:val="Listenabsatz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Hausmeisterdienst </w:t>
            </w:r>
          </w:p>
          <w:p w:rsidR="00065DA6" w:rsidRPr="0080469D" w:rsidRDefault="00065DA6" w:rsidP="007E5BC4">
            <w:pPr>
              <w:pStyle w:val="Listenabsatz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Handwerker</w:t>
            </w:r>
          </w:p>
        </w:tc>
      </w:tr>
      <w:tr w:rsidR="00065DA6" w:rsidRPr="0080469D" w:rsidTr="00065D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lastRenderedPageBreak/>
              <w:t>Nennung der konkreten Datenempfänger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6" w:rsidRPr="0080469D" w:rsidRDefault="00065DA6" w:rsidP="007E5BC4">
            <w:pPr>
              <w:pStyle w:val="Listenabsatz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Ablese- und Abrechnungsunternehmen xy GmbH, Musterstraße 2, Berlin</w:t>
            </w:r>
          </w:p>
          <w:p w:rsidR="00065DA6" w:rsidRPr="0080469D" w:rsidRDefault="00065DA6" w:rsidP="007E5BC4">
            <w:pPr>
              <w:pStyle w:val="Listenabsatz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 xml:space="preserve">Steuerberater Günther Grün, </w:t>
            </w:r>
            <w:r w:rsidR="00BD4328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Gartenstraße 15, Berlin</w:t>
            </w:r>
          </w:p>
          <w:p w:rsidR="00065DA6" w:rsidRPr="0080469D" w:rsidRDefault="00065DA6" w:rsidP="007E5BC4">
            <w:pPr>
              <w:pStyle w:val="Listenabsatz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Hausmeisterdienstleitung Müller uG, Straße, Ort</w:t>
            </w:r>
          </w:p>
          <w:p w:rsidR="00065DA6" w:rsidRPr="0080469D" w:rsidRDefault="00065DA6" w:rsidP="007E5BC4">
            <w:pPr>
              <w:pStyle w:val="Listenabsatz"/>
              <w:numPr>
                <w:ilvl w:val="0"/>
                <w:numId w:val="5"/>
              </w:numPr>
              <w:tabs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469D">
              <w:rPr>
                <w:rFonts w:ascii="Arial" w:hAnsi="Arial" w:cs="Arial"/>
                <w:sz w:val="20"/>
                <w:szCs w:val="20"/>
                <w:lang w:eastAsia="en-US"/>
              </w:rPr>
              <w:t>Sanitär und Heizung Klar, Straße, Ort</w:t>
            </w:r>
          </w:p>
          <w:p w:rsidR="00065DA6" w:rsidRPr="0080469D" w:rsidRDefault="00065D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A6" w:rsidRPr="0080469D" w:rsidTr="00065DA6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Fristen für die Löschung der verschiedenen Datenkategorien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6" w:rsidRPr="0080469D" w:rsidRDefault="00065D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69D">
              <w:rPr>
                <w:rFonts w:ascii="Arial" w:hAnsi="Arial" w:cs="Arial"/>
                <w:sz w:val="20"/>
                <w:szCs w:val="20"/>
              </w:rPr>
              <w:t xml:space="preserve">Mit Beendigung des Mietverhältnisses, außer Mietvertrag und Abrechnungsunterlagen (10 Jahre); Verbrauchs- und Kontaktdaten mit Ablauf der Einwendungsfrist </w:t>
            </w:r>
          </w:p>
          <w:p w:rsidR="00065DA6" w:rsidRPr="0080469D" w:rsidRDefault="00065D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A6" w:rsidRPr="0080469D" w:rsidTr="00065DA6">
        <w:trPr>
          <w:trHeight w:val="444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A6" w:rsidRPr="0080469D" w:rsidRDefault="00065DA6" w:rsidP="0080469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80469D">
              <w:rPr>
                <w:rFonts w:ascii="Arial" w:hAnsi="Arial" w:cs="Arial"/>
                <w:sz w:val="20"/>
                <w:szCs w:val="20"/>
              </w:rPr>
              <w:t>Technische und organisatorische Maßnahmen (TOM, Art. 32 Abs. 1 DSGVO)</w:t>
            </w:r>
          </w:p>
          <w:p w:rsidR="00065DA6" w:rsidRPr="0080469D" w:rsidRDefault="00065DA6" w:rsidP="00BD4328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Einzelfallbezogene Darstellung zu folgenden Punkten:</w:t>
            </w:r>
          </w:p>
          <w:p w:rsidR="00065DA6" w:rsidRPr="0080469D" w:rsidRDefault="00065DA6" w:rsidP="0080469D">
            <w:pPr>
              <w:pStyle w:val="Listenabsatz"/>
              <w:numPr>
                <w:ilvl w:val="0"/>
                <w:numId w:val="7"/>
              </w:numPr>
              <w:tabs>
                <w:tab w:val="left" w:pos="567"/>
              </w:tabs>
              <w:spacing w:before="120" w:line="280" w:lineRule="atLeast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Pseudonymisierung und Verschlüsselung personenbezogener Daten</w:t>
            </w:r>
          </w:p>
          <w:p w:rsidR="00065DA6" w:rsidRPr="0080469D" w:rsidRDefault="00065DA6" w:rsidP="0080469D">
            <w:pPr>
              <w:pStyle w:val="Listenabsatz"/>
              <w:numPr>
                <w:ilvl w:val="0"/>
                <w:numId w:val="7"/>
              </w:numPr>
              <w:tabs>
                <w:tab w:val="left" w:pos="567"/>
              </w:tabs>
              <w:spacing w:before="120" w:line="280" w:lineRule="atLeast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Fähigkeit, die Vertraulichkeit, Integrität, Verfügbarkeit und Belastbarkeit der Systeme und Dienste im Zusammenhang mit der Verarbeitung auf Dauer sicherzustellen</w:t>
            </w:r>
          </w:p>
          <w:p w:rsidR="00065DA6" w:rsidRPr="0080469D" w:rsidRDefault="00065DA6" w:rsidP="0080469D">
            <w:pPr>
              <w:pStyle w:val="Listenabsatz"/>
              <w:numPr>
                <w:ilvl w:val="0"/>
                <w:numId w:val="7"/>
              </w:numPr>
              <w:tabs>
                <w:tab w:val="left" w:pos="567"/>
              </w:tabs>
              <w:spacing w:before="120" w:line="280" w:lineRule="atLeast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80469D">
              <w:rPr>
                <w:rFonts w:ascii="Arial" w:hAnsi="Arial" w:cs="Arial"/>
                <w:b/>
                <w:sz w:val="20"/>
                <w:szCs w:val="20"/>
              </w:rPr>
              <w:t>Verfahren zur regelmäßigen Überprüfung, Bewertung und Evaluierung der Wirksamkeit der technischen und organisatorischen Maßnahmen zur Gewährleistung der Sicherheit der Verarbeitung</w:t>
            </w:r>
          </w:p>
          <w:p w:rsidR="00065DA6" w:rsidRPr="0080469D" w:rsidRDefault="00065DA6" w:rsidP="0080469D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80469D">
              <w:rPr>
                <w:rFonts w:ascii="Arial" w:hAnsi="Arial" w:cs="Arial"/>
                <w:sz w:val="20"/>
                <w:szCs w:val="20"/>
              </w:rPr>
              <w:t>(Siehe Beschreibung der technischen und organisatorischen Maßnahmen, bitte als weitere Anlage beifügen)</w:t>
            </w:r>
          </w:p>
          <w:p w:rsidR="00065DA6" w:rsidRPr="0080469D" w:rsidRDefault="00065D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65DA6" w:rsidRPr="0080469D" w:rsidRDefault="00065D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0469D">
              <w:rPr>
                <w:rFonts w:ascii="Arial" w:hAnsi="Arial" w:cs="Arial"/>
                <w:sz w:val="20"/>
                <w:szCs w:val="20"/>
              </w:rPr>
              <w:t>Bei der Beurteilung des angemessenen Schutzniveaus sind insbesondere die Risiken zu berücksichtigen, die mit der Verarbeitung verbunden sind, insbesondere durch — ob unbeabsichtigt oder unrechtmäßig — Vernichtung, Verlust, Veränderung oder unbefugte Offenlegung beziehungsweise unbefugten Zugang zu personenbezogenen Daten, die übermittelt, gespeichert oder auf andere Weise verarbeitet wurden.</w:t>
            </w:r>
          </w:p>
        </w:tc>
      </w:tr>
    </w:tbl>
    <w:p w:rsidR="00AF4C5B" w:rsidRPr="00BD4328" w:rsidRDefault="00AF4C5B" w:rsidP="00657E3F">
      <w:pPr>
        <w:rPr>
          <w:rFonts w:ascii="Arial" w:hAnsi="Arial" w:cs="Arial"/>
          <w:sz w:val="20"/>
          <w:szCs w:val="20"/>
        </w:rPr>
      </w:pPr>
    </w:p>
    <w:p w:rsidR="00BD4328" w:rsidRPr="00BD4328" w:rsidRDefault="00BD4328" w:rsidP="00657E3F">
      <w:pPr>
        <w:rPr>
          <w:rFonts w:ascii="Arial" w:hAnsi="Arial" w:cs="Arial"/>
          <w:sz w:val="20"/>
          <w:szCs w:val="20"/>
          <w:u w:val="single"/>
        </w:rPr>
      </w:pPr>
      <w:r w:rsidRPr="00BD4328">
        <w:rPr>
          <w:rFonts w:ascii="Arial" w:hAnsi="Arial" w:cs="Arial"/>
          <w:sz w:val="20"/>
          <w:szCs w:val="20"/>
          <w:u w:val="single"/>
        </w:rPr>
        <w:t>Anlage</w:t>
      </w:r>
    </w:p>
    <w:p w:rsidR="00BD4328" w:rsidRPr="00BD4328" w:rsidRDefault="00185B7C" w:rsidP="00657E3F">
      <w:pPr>
        <w:rPr>
          <w:rFonts w:ascii="Arial" w:hAnsi="Arial" w:cs="Arial"/>
          <w:sz w:val="20"/>
          <w:szCs w:val="20"/>
        </w:rPr>
      </w:pPr>
      <w:hyperlink r:id="rId7" w:history="1">
        <w:r w:rsidR="00BD4328" w:rsidRPr="00BD4328">
          <w:rPr>
            <w:rStyle w:val="Hyperlink"/>
            <w:rFonts w:cs="Arial"/>
            <w:szCs w:val="20"/>
          </w:rPr>
          <w:t>Anlage zum Verarbeitungsverzeichnis</w:t>
        </w:r>
      </w:hyperlink>
    </w:p>
    <w:sectPr w:rsidR="00BD4328" w:rsidRPr="00BD432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69D" w:rsidRDefault="0080469D" w:rsidP="0080469D">
      <w:pPr>
        <w:spacing w:after="0" w:line="240" w:lineRule="auto"/>
      </w:pPr>
      <w:r>
        <w:separator/>
      </w:r>
    </w:p>
  </w:endnote>
  <w:endnote w:type="continuationSeparator" w:id="0">
    <w:p w:rsidR="0080469D" w:rsidRDefault="0080469D" w:rsidP="0080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221706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color w:val="7F7F7F" w:themeColor="text1" w:themeTint="80"/>
            <w:sz w:val="18"/>
            <w:szCs w:val="18"/>
          </w:rPr>
        </w:sdtEndPr>
        <w:sdtContent>
          <w:p w:rsidR="0080469D" w:rsidRPr="0080469D" w:rsidRDefault="0080469D" w:rsidP="0080469D">
            <w:pPr>
              <w:pStyle w:val="Fuzeile"/>
              <w:jc w:val="right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8046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Seite </w:t>
            </w:r>
            <w:r w:rsidRPr="0080469D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80469D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instrText>PAGE</w:instrText>
            </w:r>
            <w:r w:rsidRPr="0080469D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185B7C">
              <w:rPr>
                <w:rFonts w:ascii="Arial" w:hAnsi="Arial" w:cs="Arial"/>
                <w:bCs/>
                <w:noProof/>
                <w:color w:val="7F7F7F" w:themeColor="text1" w:themeTint="80"/>
                <w:sz w:val="18"/>
                <w:szCs w:val="18"/>
              </w:rPr>
              <w:t>1</w:t>
            </w:r>
            <w:r w:rsidRPr="0080469D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fldChar w:fldCharType="end"/>
            </w:r>
            <w:r w:rsidRPr="0080469D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von </w:t>
            </w:r>
            <w:r w:rsidRPr="0080469D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fldChar w:fldCharType="begin"/>
            </w:r>
            <w:r w:rsidRPr="0080469D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instrText>NUMPAGES</w:instrText>
            </w:r>
            <w:r w:rsidRPr="0080469D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fldChar w:fldCharType="separate"/>
            </w:r>
            <w:r w:rsidR="00185B7C">
              <w:rPr>
                <w:rFonts w:ascii="Arial" w:hAnsi="Arial" w:cs="Arial"/>
                <w:bCs/>
                <w:noProof/>
                <w:color w:val="7F7F7F" w:themeColor="text1" w:themeTint="80"/>
                <w:sz w:val="18"/>
                <w:szCs w:val="18"/>
              </w:rPr>
              <w:t>2</w:t>
            </w:r>
            <w:r w:rsidRPr="0080469D">
              <w:rPr>
                <w:rFonts w:ascii="Arial" w:hAnsi="Arial" w:cs="Arial"/>
                <w:bCs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69D" w:rsidRDefault="0080469D" w:rsidP="0080469D">
      <w:pPr>
        <w:spacing w:after="0" w:line="240" w:lineRule="auto"/>
      </w:pPr>
      <w:r>
        <w:separator/>
      </w:r>
    </w:p>
  </w:footnote>
  <w:footnote w:type="continuationSeparator" w:id="0">
    <w:p w:rsidR="0080469D" w:rsidRDefault="0080469D" w:rsidP="00804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8CB8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8E9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A43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C61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C040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108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7A9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E66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0A5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CC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022A16"/>
    <w:multiLevelType w:val="hybridMultilevel"/>
    <w:tmpl w:val="B1BE39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2E432D"/>
    <w:multiLevelType w:val="hybridMultilevel"/>
    <w:tmpl w:val="B1B648AC"/>
    <w:lvl w:ilvl="0" w:tplc="8BE8F00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4369DE"/>
    <w:multiLevelType w:val="hybridMultilevel"/>
    <w:tmpl w:val="768C62F2"/>
    <w:lvl w:ilvl="0" w:tplc="28A4A39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6E0A10"/>
    <w:multiLevelType w:val="hybridMultilevel"/>
    <w:tmpl w:val="81FAD5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47EFC"/>
    <w:multiLevelType w:val="hybridMultilevel"/>
    <w:tmpl w:val="ADC4D3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81D82"/>
    <w:multiLevelType w:val="hybridMultilevel"/>
    <w:tmpl w:val="9842B210"/>
    <w:lvl w:ilvl="0" w:tplc="28A4A39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EC3785"/>
    <w:multiLevelType w:val="hybridMultilevel"/>
    <w:tmpl w:val="6E5A1640"/>
    <w:lvl w:ilvl="0" w:tplc="8BE8F00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2"/>
  </w:num>
  <w:num w:numId="5">
    <w:abstractNumId w:val="10"/>
  </w:num>
  <w:num w:numId="6">
    <w:abstractNumId w:val="14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A6"/>
    <w:rsid w:val="00065DA6"/>
    <w:rsid w:val="000A41FE"/>
    <w:rsid w:val="00185B7C"/>
    <w:rsid w:val="004C7B31"/>
    <w:rsid w:val="00657E3F"/>
    <w:rsid w:val="00692DD3"/>
    <w:rsid w:val="0080469D"/>
    <w:rsid w:val="00AF4C5B"/>
    <w:rsid w:val="00B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C88F26-0407-484A-9206-8A7340F1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4328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5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065D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0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469D"/>
  </w:style>
  <w:style w:type="paragraph" w:styleId="Fuzeile">
    <w:name w:val="footer"/>
    <w:basedOn w:val="Standard"/>
    <w:link w:val="FuzeileZchn"/>
    <w:uiPriority w:val="99"/>
    <w:unhideWhenUsed/>
    <w:rsid w:val="0080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469D"/>
  </w:style>
  <w:style w:type="character" w:styleId="Hyperlink">
    <w:name w:val="Hyperlink"/>
    <w:basedOn w:val="Absatz-Standardschriftart"/>
    <w:uiPriority w:val="99"/>
    <w:unhideWhenUsed/>
    <w:rsid w:val="00BD4328"/>
    <w:rPr>
      <w:rFonts w:ascii="Arial" w:hAnsi="Arial"/>
      <w:color w:val="009EE0"/>
      <w:sz w:val="20"/>
      <w:u w:val="non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D4328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D4328"/>
    <w:rPr>
      <w:rFonts w:ascii="Arial" w:hAnsi="Arial"/>
      <w:color w:val="009EE0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ausundgrund.de/download.php?dl_resource_id=591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Storm, Inka-Marie</dc:creator>
  <cp:keywords/>
  <dc:description/>
  <cp:lastModifiedBy>Siedler</cp:lastModifiedBy>
  <cp:revision>2</cp:revision>
  <dcterms:created xsi:type="dcterms:W3CDTF">2018-05-24T06:38:00Z</dcterms:created>
  <dcterms:modified xsi:type="dcterms:W3CDTF">2018-05-24T06:38:00Z</dcterms:modified>
</cp:coreProperties>
</file>